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93" w:rsidRDefault="00120793" w:rsidP="00120793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120793" w:rsidRDefault="00120793" w:rsidP="00120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120793" w:rsidRDefault="00120793" w:rsidP="00120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</w:t>
      </w:r>
    </w:p>
    <w:p w:rsidR="00120793" w:rsidRDefault="00120793" w:rsidP="0012079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0793" w:rsidRDefault="00120793" w:rsidP="00120793">
      <w:pPr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</w:p>
    <w:p w:rsidR="00120793" w:rsidRDefault="00C74733" w:rsidP="00120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20793" w:rsidRPr="00424A02" w:rsidRDefault="00D90E2B" w:rsidP="00424A02">
      <w:pPr>
        <w:jc w:val="center"/>
        <w:rPr>
          <w:b/>
          <w:sz w:val="28"/>
          <w:szCs w:val="28"/>
        </w:rPr>
      </w:pPr>
      <w:r w:rsidRPr="00424A02">
        <w:rPr>
          <w:b/>
          <w:sz w:val="28"/>
          <w:szCs w:val="28"/>
        </w:rPr>
        <w:t xml:space="preserve">от </w:t>
      </w:r>
      <w:r w:rsidR="004E5893">
        <w:rPr>
          <w:b/>
          <w:sz w:val="28"/>
          <w:szCs w:val="28"/>
        </w:rPr>
        <w:t>22</w:t>
      </w:r>
      <w:r w:rsidR="00142FFA">
        <w:rPr>
          <w:b/>
          <w:sz w:val="28"/>
          <w:szCs w:val="28"/>
        </w:rPr>
        <w:t xml:space="preserve"> </w:t>
      </w:r>
      <w:r w:rsidR="004E5893">
        <w:rPr>
          <w:b/>
          <w:sz w:val="28"/>
          <w:szCs w:val="28"/>
        </w:rPr>
        <w:t xml:space="preserve">ноября </w:t>
      </w:r>
      <w:r w:rsidR="00236930" w:rsidRPr="00424A02">
        <w:rPr>
          <w:b/>
          <w:sz w:val="28"/>
          <w:szCs w:val="28"/>
        </w:rPr>
        <w:t>2021</w:t>
      </w:r>
      <w:r w:rsidR="00120793" w:rsidRPr="00424A02">
        <w:rPr>
          <w:b/>
          <w:sz w:val="28"/>
          <w:szCs w:val="28"/>
        </w:rPr>
        <w:t xml:space="preserve"> года </w:t>
      </w:r>
      <w:r w:rsidR="00424A02" w:rsidRPr="00424A02">
        <w:rPr>
          <w:b/>
          <w:sz w:val="28"/>
          <w:szCs w:val="28"/>
        </w:rPr>
        <w:t xml:space="preserve"> </w:t>
      </w:r>
      <w:r w:rsidR="00120793" w:rsidRPr="00424A02">
        <w:rPr>
          <w:b/>
          <w:sz w:val="28"/>
          <w:szCs w:val="28"/>
        </w:rPr>
        <w:t>№</w:t>
      </w:r>
      <w:r w:rsidR="005E1CDA" w:rsidRPr="00424A02">
        <w:rPr>
          <w:b/>
          <w:sz w:val="28"/>
          <w:szCs w:val="28"/>
        </w:rPr>
        <w:t xml:space="preserve"> </w:t>
      </w:r>
      <w:r w:rsidR="004E5893">
        <w:rPr>
          <w:b/>
          <w:sz w:val="28"/>
          <w:szCs w:val="28"/>
        </w:rPr>
        <w:t>253-6-88</w:t>
      </w:r>
    </w:p>
    <w:p w:rsidR="00120793" w:rsidRDefault="00120793" w:rsidP="001207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4733" w:rsidRDefault="00C74733" w:rsidP="00C747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E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Устав </w:t>
      </w:r>
      <w:r w:rsidRPr="00401E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733" w:rsidRDefault="00C74733" w:rsidP="00C747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74733" w:rsidRPr="00401E5F" w:rsidRDefault="00C74733" w:rsidP="00C747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C74733" w:rsidRPr="00B92C07" w:rsidRDefault="00C74733" w:rsidP="00C74733">
      <w:pPr>
        <w:pStyle w:val="ConsPlusTitle"/>
        <w:rPr>
          <w:rFonts w:ascii="Times New Roman" w:hAnsi="Times New Roman" w:cs="Times New Roman"/>
        </w:rPr>
      </w:pPr>
    </w:p>
    <w:p w:rsidR="00C74733" w:rsidRDefault="00C74733" w:rsidP="00C74733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C74733" w:rsidRDefault="00C74733" w:rsidP="00C74733">
      <w:pPr>
        <w:pStyle w:val="a9"/>
        <w:spacing w:after="0"/>
        <w:ind w:firstLine="709"/>
        <w:jc w:val="both"/>
        <w:rPr>
          <w:sz w:val="28"/>
          <w:szCs w:val="28"/>
        </w:rPr>
      </w:pPr>
      <w:r w:rsidRPr="00B92C0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44 Федерального закона </w:t>
      </w:r>
      <w:r w:rsidRPr="00C51106">
        <w:rPr>
          <w:sz w:val="28"/>
          <w:szCs w:val="28"/>
        </w:rPr>
        <w:t xml:space="preserve">от </w:t>
      </w:r>
      <w:r>
        <w:rPr>
          <w:sz w:val="28"/>
          <w:szCs w:val="28"/>
        </w:rPr>
        <w:t>06.10</w:t>
      </w:r>
      <w:r w:rsidRPr="00C51106">
        <w:rPr>
          <w:sz w:val="28"/>
          <w:szCs w:val="28"/>
        </w:rPr>
        <w:t>.20</w:t>
      </w:r>
      <w:r>
        <w:rPr>
          <w:sz w:val="28"/>
          <w:szCs w:val="28"/>
        </w:rPr>
        <w:t>03</w:t>
      </w:r>
      <w:r w:rsidRPr="00C51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C51106">
        <w:rPr>
          <w:sz w:val="28"/>
          <w:szCs w:val="28"/>
        </w:rPr>
        <w:t>№ 1</w:t>
      </w:r>
      <w:r>
        <w:rPr>
          <w:sz w:val="28"/>
          <w:szCs w:val="28"/>
        </w:rPr>
        <w:t>31</w:t>
      </w:r>
      <w:r w:rsidRPr="00C51106">
        <w:rPr>
          <w:sz w:val="28"/>
          <w:szCs w:val="28"/>
        </w:rPr>
        <w:t xml:space="preserve">-ФЗ «Об </w:t>
      </w:r>
      <w:r>
        <w:rPr>
          <w:sz w:val="28"/>
          <w:szCs w:val="28"/>
        </w:rPr>
        <w:t xml:space="preserve">общих принципах организации местного самоуправления в </w:t>
      </w:r>
      <w:r w:rsidRPr="00C51106">
        <w:rPr>
          <w:sz w:val="28"/>
          <w:szCs w:val="28"/>
        </w:rPr>
        <w:t>Российской Федерации»,</w:t>
      </w:r>
      <w:r w:rsidRPr="00C74733">
        <w:rPr>
          <w:sz w:val="28"/>
          <w:szCs w:val="28"/>
        </w:rPr>
        <w:t xml:space="preserve"> </w:t>
      </w:r>
      <w:r w:rsidRPr="00F776E1">
        <w:rPr>
          <w:sz w:val="28"/>
          <w:szCs w:val="28"/>
        </w:rPr>
        <w:t xml:space="preserve">Собрание депутатов </w:t>
      </w:r>
      <w:proofErr w:type="spellStart"/>
      <w:r w:rsidRPr="00F776E1">
        <w:rPr>
          <w:sz w:val="28"/>
          <w:szCs w:val="28"/>
        </w:rPr>
        <w:t>Ворошневского</w:t>
      </w:r>
      <w:proofErr w:type="spellEnd"/>
      <w:r w:rsidRPr="00F776E1">
        <w:rPr>
          <w:sz w:val="28"/>
          <w:szCs w:val="28"/>
        </w:rPr>
        <w:t xml:space="preserve"> сельсовета Курского района Курской области</w:t>
      </w:r>
      <w:r w:rsidRPr="00C51106">
        <w:rPr>
          <w:sz w:val="28"/>
          <w:szCs w:val="28"/>
        </w:rPr>
        <w:t xml:space="preserve"> </w:t>
      </w:r>
    </w:p>
    <w:p w:rsidR="007D7CBC" w:rsidRPr="00B36E5B" w:rsidRDefault="007D7CBC" w:rsidP="00C74733">
      <w:pPr>
        <w:pStyle w:val="a9"/>
        <w:spacing w:after="0"/>
        <w:ind w:firstLine="709"/>
        <w:jc w:val="both"/>
        <w:rPr>
          <w:sz w:val="24"/>
          <w:szCs w:val="24"/>
        </w:rPr>
      </w:pPr>
    </w:p>
    <w:p w:rsidR="00120793" w:rsidRDefault="00C74733" w:rsidP="0087408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120793">
        <w:rPr>
          <w:sz w:val="28"/>
          <w:szCs w:val="28"/>
        </w:rPr>
        <w:t>О:</w:t>
      </w:r>
    </w:p>
    <w:p w:rsidR="007D7CBC" w:rsidRDefault="007D7CBC" w:rsidP="0087408D">
      <w:pPr>
        <w:jc w:val="both"/>
        <w:rPr>
          <w:sz w:val="28"/>
          <w:szCs w:val="28"/>
        </w:rPr>
      </w:pPr>
    </w:p>
    <w:p w:rsidR="008C3450" w:rsidRDefault="00B562C0" w:rsidP="00E87145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13A9">
        <w:rPr>
          <w:rFonts w:ascii="Times New Roman" w:hAnsi="Times New Roman" w:cs="Times New Roman"/>
          <w:sz w:val="28"/>
          <w:szCs w:val="28"/>
        </w:rPr>
        <w:t xml:space="preserve"> </w:t>
      </w:r>
      <w:r w:rsidR="00120793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proofErr w:type="spellStart"/>
      <w:r w:rsidR="0012079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20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793" w:rsidRDefault="008C3450" w:rsidP="00E8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20793">
        <w:rPr>
          <w:rFonts w:ascii="Times New Roman" w:hAnsi="Times New Roman" w:cs="Times New Roman"/>
          <w:sz w:val="28"/>
          <w:szCs w:val="28"/>
        </w:rPr>
        <w:t>ельсовет» Курского района Курской области следующие измен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499D">
        <w:rPr>
          <w:rFonts w:ascii="Times New Roman" w:hAnsi="Times New Roman" w:cs="Times New Roman"/>
          <w:sz w:val="28"/>
          <w:szCs w:val="28"/>
        </w:rPr>
        <w:t>ния и дополнения</w:t>
      </w:r>
      <w:r w:rsidR="00E54B5D">
        <w:rPr>
          <w:rFonts w:ascii="Times New Roman" w:hAnsi="Times New Roman" w:cs="Times New Roman"/>
          <w:sz w:val="28"/>
          <w:szCs w:val="28"/>
        </w:rPr>
        <w:t>:</w:t>
      </w:r>
    </w:p>
    <w:p w:rsidR="004E5893" w:rsidRDefault="004E5893" w:rsidP="004E5893">
      <w:pPr>
        <w:shd w:val="clear" w:color="auto" w:fill="FFFFFF"/>
        <w:tabs>
          <w:tab w:val="left" w:pos="1764"/>
        </w:tabs>
        <w:spacing w:line="317" w:lineRule="exact"/>
        <w:ind w:left="720"/>
      </w:pPr>
      <w:r>
        <w:rPr>
          <w:spacing w:val="-18"/>
          <w:sz w:val="28"/>
          <w:szCs w:val="28"/>
        </w:rPr>
        <w:t>1)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 xml:space="preserve">часть 1 статьи </w:t>
      </w:r>
      <w:r>
        <w:rPr>
          <w:b/>
          <w:bCs/>
          <w:sz w:val="28"/>
          <w:szCs w:val="28"/>
        </w:rPr>
        <w:t xml:space="preserve">34-1 </w:t>
      </w:r>
      <w:r>
        <w:rPr>
          <w:sz w:val="28"/>
          <w:szCs w:val="28"/>
        </w:rPr>
        <w:t>«Полномочия Ревизионной комиссии</w:t>
      </w:r>
    </w:p>
    <w:p w:rsidR="004E5893" w:rsidRDefault="004E5893" w:rsidP="004E5893">
      <w:pPr>
        <w:shd w:val="clear" w:color="auto" w:fill="FFFFFF"/>
        <w:spacing w:line="317" w:lineRule="exact"/>
        <w:ind w:left="7"/>
      </w:pPr>
      <w:proofErr w:type="spellStart"/>
      <w:r>
        <w:rPr>
          <w:spacing w:val="-1"/>
          <w:sz w:val="28"/>
          <w:szCs w:val="28"/>
        </w:rPr>
        <w:t>Ворошневского</w:t>
      </w:r>
      <w:proofErr w:type="spellEnd"/>
      <w:r>
        <w:rPr>
          <w:spacing w:val="-1"/>
          <w:sz w:val="28"/>
          <w:szCs w:val="28"/>
        </w:rPr>
        <w:t xml:space="preserve">   сельсовета  Курского   района»   изложить   в   следующей </w:t>
      </w:r>
      <w:r>
        <w:rPr>
          <w:sz w:val="28"/>
          <w:szCs w:val="28"/>
        </w:rPr>
        <w:t>редакции:</w:t>
      </w:r>
    </w:p>
    <w:p w:rsidR="004E5893" w:rsidRPr="004E5893" w:rsidRDefault="004E5893" w:rsidP="004E5893">
      <w:pPr>
        <w:shd w:val="clear" w:color="auto" w:fill="FFFFFF"/>
        <w:spacing w:before="7" w:line="317" w:lineRule="exact"/>
        <w:ind w:left="7" w:right="7" w:firstLine="698"/>
        <w:jc w:val="both"/>
        <w:rPr>
          <w:i/>
        </w:rPr>
      </w:pPr>
      <w:r w:rsidRPr="004E5893">
        <w:rPr>
          <w:i/>
          <w:spacing w:val="-2"/>
          <w:sz w:val="28"/>
          <w:szCs w:val="28"/>
        </w:rPr>
        <w:t xml:space="preserve">1.К основным полномочиям Ревизионной комиссии </w:t>
      </w:r>
      <w:proofErr w:type="spellStart"/>
      <w:r w:rsidRPr="004E5893">
        <w:rPr>
          <w:i/>
          <w:spacing w:val="-2"/>
          <w:sz w:val="28"/>
          <w:szCs w:val="28"/>
        </w:rPr>
        <w:t>Ворошневского</w:t>
      </w:r>
      <w:proofErr w:type="spellEnd"/>
      <w:r w:rsidRPr="004E5893">
        <w:rPr>
          <w:i/>
          <w:spacing w:val="-2"/>
          <w:sz w:val="28"/>
          <w:szCs w:val="28"/>
        </w:rPr>
        <w:t xml:space="preserve"> </w:t>
      </w:r>
      <w:r w:rsidRPr="004E5893">
        <w:rPr>
          <w:i/>
          <w:sz w:val="28"/>
          <w:szCs w:val="28"/>
        </w:rPr>
        <w:t>сельсовета Курского района относятся:</w:t>
      </w:r>
    </w:p>
    <w:p w:rsidR="004E5893" w:rsidRPr="004E5893" w:rsidRDefault="004E5893" w:rsidP="004E5893">
      <w:pPr>
        <w:widowControl w:val="0"/>
        <w:numPr>
          <w:ilvl w:val="0"/>
          <w:numId w:val="4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17" w:lineRule="exact"/>
        <w:ind w:right="7" w:firstLine="698"/>
        <w:jc w:val="both"/>
        <w:rPr>
          <w:i/>
          <w:spacing w:val="-19"/>
          <w:sz w:val="28"/>
          <w:szCs w:val="28"/>
        </w:rPr>
      </w:pPr>
      <w:r w:rsidRPr="004E5893">
        <w:rPr>
          <w:i/>
          <w:sz w:val="28"/>
          <w:szCs w:val="28"/>
        </w:rPr>
        <w:t>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4E5893">
        <w:rPr>
          <w:i/>
          <w:sz w:val="28"/>
          <w:szCs w:val="28"/>
        </w:rPr>
        <w:t>дств в сл</w:t>
      </w:r>
      <w:proofErr w:type="gramEnd"/>
      <w:r w:rsidRPr="004E5893">
        <w:rPr>
          <w:i/>
          <w:sz w:val="28"/>
          <w:szCs w:val="28"/>
        </w:rPr>
        <w:t>учаях, предусмотренных законодательством Российской Федерации;</w:t>
      </w:r>
    </w:p>
    <w:p w:rsidR="004E5893" w:rsidRPr="004E5893" w:rsidRDefault="004E5893" w:rsidP="004E5893">
      <w:pPr>
        <w:widowControl w:val="0"/>
        <w:numPr>
          <w:ilvl w:val="0"/>
          <w:numId w:val="4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17" w:lineRule="exact"/>
        <w:ind w:right="14" w:firstLine="698"/>
        <w:jc w:val="both"/>
        <w:rPr>
          <w:i/>
          <w:spacing w:val="-9"/>
          <w:sz w:val="28"/>
          <w:szCs w:val="28"/>
        </w:rPr>
      </w:pPr>
      <w:r w:rsidRPr="004E5893">
        <w:rPr>
          <w:i/>
          <w:sz w:val="28"/>
          <w:szCs w:val="28"/>
        </w:rPr>
        <w:t>экспертиза проектов местного бюджета, проверка и анализ обоснованности его показателей;</w:t>
      </w:r>
    </w:p>
    <w:p w:rsidR="004E5893" w:rsidRPr="004E5893" w:rsidRDefault="004E5893" w:rsidP="004E5893">
      <w:pPr>
        <w:widowControl w:val="0"/>
        <w:numPr>
          <w:ilvl w:val="0"/>
          <w:numId w:val="4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17" w:lineRule="exact"/>
        <w:ind w:right="14" w:firstLine="698"/>
        <w:jc w:val="both"/>
        <w:rPr>
          <w:i/>
          <w:spacing w:val="-9"/>
          <w:sz w:val="28"/>
          <w:szCs w:val="28"/>
        </w:rPr>
      </w:pPr>
      <w:r w:rsidRPr="004E5893">
        <w:rPr>
          <w:i/>
          <w:sz w:val="28"/>
          <w:szCs w:val="28"/>
        </w:rPr>
        <w:t>внешняя проверка годового отчета об исполнении местного бюджета;</w:t>
      </w:r>
    </w:p>
    <w:p w:rsidR="004E5893" w:rsidRPr="004E5893" w:rsidRDefault="004E5893" w:rsidP="004E5893">
      <w:pPr>
        <w:widowControl w:val="0"/>
        <w:numPr>
          <w:ilvl w:val="0"/>
          <w:numId w:val="4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17" w:lineRule="exact"/>
        <w:ind w:right="7" w:firstLine="698"/>
        <w:jc w:val="both"/>
        <w:rPr>
          <w:i/>
          <w:spacing w:val="-3"/>
          <w:sz w:val="28"/>
          <w:szCs w:val="28"/>
        </w:rPr>
      </w:pPr>
      <w:r w:rsidRPr="004E5893">
        <w:rPr>
          <w:i/>
          <w:sz w:val="28"/>
          <w:szCs w:val="28"/>
        </w:rPr>
        <w:t xml:space="preserve">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</w:t>
      </w:r>
      <w:r w:rsidRPr="004E5893">
        <w:rPr>
          <w:i/>
          <w:spacing w:val="-1"/>
          <w:sz w:val="28"/>
          <w:szCs w:val="28"/>
        </w:rPr>
        <w:t>обеспечения государственных и муниципальных нужд»;</w:t>
      </w:r>
    </w:p>
    <w:p w:rsidR="004E5893" w:rsidRPr="004E5893" w:rsidRDefault="004E5893" w:rsidP="004E5893">
      <w:pPr>
        <w:shd w:val="clear" w:color="auto" w:fill="FFFFFF"/>
        <w:tabs>
          <w:tab w:val="left" w:pos="1411"/>
        </w:tabs>
        <w:spacing w:line="317" w:lineRule="exact"/>
        <w:ind w:right="7" w:firstLine="713"/>
        <w:jc w:val="both"/>
        <w:rPr>
          <w:i/>
          <w:sz w:val="28"/>
          <w:szCs w:val="28"/>
        </w:rPr>
      </w:pPr>
      <w:r w:rsidRPr="004E5893">
        <w:rPr>
          <w:i/>
          <w:spacing w:val="-14"/>
          <w:sz w:val="28"/>
          <w:szCs w:val="28"/>
        </w:rPr>
        <w:t>5)</w:t>
      </w:r>
      <w:r w:rsidRPr="004E5893">
        <w:rPr>
          <w:i/>
          <w:sz w:val="28"/>
          <w:szCs w:val="28"/>
        </w:rPr>
        <w:tab/>
        <w:t>оценка эффективности формирования муниципальной</w:t>
      </w:r>
      <w:r w:rsidRPr="004E5893">
        <w:rPr>
          <w:i/>
          <w:sz w:val="28"/>
          <w:szCs w:val="28"/>
        </w:rPr>
        <w:br/>
        <w:t>собственности, управления и распоряжения такой собственностью и</w:t>
      </w:r>
      <w:r w:rsidRPr="004E5893">
        <w:rPr>
          <w:i/>
          <w:sz w:val="28"/>
          <w:szCs w:val="28"/>
        </w:rPr>
        <w:br/>
      </w:r>
      <w:proofErr w:type="gramStart"/>
      <w:r w:rsidRPr="004E5893">
        <w:rPr>
          <w:i/>
          <w:sz w:val="28"/>
          <w:szCs w:val="28"/>
        </w:rPr>
        <w:t>контроль за</w:t>
      </w:r>
      <w:proofErr w:type="gramEnd"/>
      <w:r w:rsidRPr="004E5893">
        <w:rPr>
          <w:i/>
          <w:sz w:val="28"/>
          <w:szCs w:val="28"/>
        </w:rPr>
        <w:t xml:space="preserve"> соблюдением установленного порядка формирования такой</w:t>
      </w:r>
      <w:r w:rsidRPr="004E5893">
        <w:rPr>
          <w:i/>
          <w:sz w:val="28"/>
          <w:szCs w:val="28"/>
        </w:rPr>
        <w:br/>
        <w:t>собственности, управления и распоряжения такой собственностью</w:t>
      </w:r>
      <w:r w:rsidRPr="004E5893">
        <w:rPr>
          <w:i/>
          <w:sz w:val="28"/>
          <w:szCs w:val="28"/>
        </w:rPr>
        <w:br/>
        <w:t>(включая исключительные права на результаты интеллектуальной</w:t>
      </w:r>
      <w:r w:rsidRPr="004E5893">
        <w:rPr>
          <w:i/>
          <w:sz w:val="28"/>
          <w:szCs w:val="28"/>
        </w:rPr>
        <w:br/>
        <w:t>деятельности);</w:t>
      </w:r>
    </w:p>
    <w:p w:rsidR="004E5893" w:rsidRPr="004E5893" w:rsidRDefault="004E5893" w:rsidP="004E5893">
      <w:pPr>
        <w:shd w:val="clear" w:color="auto" w:fill="FFFFFF"/>
        <w:tabs>
          <w:tab w:val="left" w:pos="1044"/>
        </w:tabs>
        <w:spacing w:line="317" w:lineRule="exact"/>
        <w:ind w:left="7" w:firstLine="706"/>
        <w:jc w:val="both"/>
        <w:rPr>
          <w:i/>
        </w:rPr>
      </w:pPr>
      <w:proofErr w:type="gramStart"/>
      <w:r w:rsidRPr="004E5893">
        <w:rPr>
          <w:i/>
          <w:spacing w:val="-7"/>
          <w:sz w:val="28"/>
          <w:szCs w:val="28"/>
        </w:rPr>
        <w:lastRenderedPageBreak/>
        <w:t>6)</w:t>
      </w:r>
      <w:r w:rsidRPr="004E5893">
        <w:rPr>
          <w:i/>
          <w:sz w:val="28"/>
          <w:szCs w:val="28"/>
        </w:rPr>
        <w:tab/>
        <w:t>оценка эффективности предоставления налоговых и иных льгот и</w:t>
      </w:r>
      <w:r w:rsidRPr="004E5893">
        <w:rPr>
          <w:i/>
          <w:sz w:val="28"/>
          <w:szCs w:val="28"/>
        </w:rPr>
        <w:br/>
        <w:t xml:space="preserve">преимуществ, бюджетных кредитов за </w:t>
      </w:r>
      <w:r>
        <w:rPr>
          <w:i/>
          <w:sz w:val="28"/>
          <w:szCs w:val="28"/>
        </w:rPr>
        <w:t xml:space="preserve">счет средств местного бюджета, </w:t>
      </w:r>
      <w:r w:rsidRPr="004E5893">
        <w:rPr>
          <w:i/>
          <w:sz w:val="28"/>
          <w:szCs w:val="28"/>
        </w:rPr>
        <w:br/>
      </w:r>
      <w:r>
        <w:rPr>
          <w:i/>
          <w:spacing w:val="-1"/>
          <w:sz w:val="28"/>
          <w:szCs w:val="28"/>
        </w:rPr>
        <w:t xml:space="preserve">а </w:t>
      </w:r>
      <w:r w:rsidRPr="004E5893">
        <w:rPr>
          <w:i/>
          <w:spacing w:val="-1"/>
          <w:sz w:val="28"/>
          <w:szCs w:val="28"/>
        </w:rPr>
        <w:t>также оценка законности предоставления муниципальных гарантий и</w:t>
      </w:r>
      <w:r w:rsidRPr="004E5893">
        <w:rPr>
          <w:i/>
          <w:spacing w:val="-1"/>
          <w:sz w:val="28"/>
          <w:szCs w:val="28"/>
        </w:rPr>
        <w:br/>
      </w:r>
      <w:r w:rsidRPr="004E5893">
        <w:rPr>
          <w:i/>
          <w:sz w:val="28"/>
          <w:szCs w:val="28"/>
        </w:rPr>
        <w:t>поручительств или обеспечения исполнения обязательств другими</w:t>
      </w:r>
      <w:r w:rsidRPr="004E5893">
        <w:rPr>
          <w:i/>
          <w:sz w:val="28"/>
          <w:szCs w:val="28"/>
        </w:rPr>
        <w:br/>
        <w:t>способами по сделкам, совершаемым юридическими лицами и</w:t>
      </w:r>
      <w:r w:rsidRPr="004E5893">
        <w:rPr>
          <w:i/>
          <w:sz w:val="28"/>
          <w:szCs w:val="28"/>
        </w:rPr>
        <w:br/>
      </w:r>
      <w:r w:rsidRPr="004E5893">
        <w:rPr>
          <w:i/>
          <w:spacing w:val="-1"/>
          <w:sz w:val="28"/>
          <w:szCs w:val="28"/>
        </w:rPr>
        <w:t>индивидуальными предпринимателями за</w:t>
      </w:r>
      <w:r>
        <w:rPr>
          <w:i/>
          <w:spacing w:val="-1"/>
          <w:sz w:val="28"/>
          <w:szCs w:val="28"/>
        </w:rPr>
        <w:t xml:space="preserve"> счет средств местного бюджета </w:t>
      </w:r>
      <w:r w:rsidRPr="004E5893">
        <w:rPr>
          <w:i/>
          <w:spacing w:val="-1"/>
          <w:sz w:val="28"/>
          <w:szCs w:val="28"/>
        </w:rPr>
        <w:br/>
      </w:r>
      <w:r>
        <w:rPr>
          <w:i/>
          <w:spacing w:val="-1"/>
          <w:sz w:val="28"/>
          <w:szCs w:val="28"/>
        </w:rPr>
        <w:t xml:space="preserve">и </w:t>
      </w:r>
      <w:r w:rsidRPr="004E5893">
        <w:rPr>
          <w:i/>
          <w:spacing w:val="-1"/>
          <w:sz w:val="28"/>
          <w:szCs w:val="28"/>
        </w:rPr>
        <w:t>имущества, находящегося в муниципальной собственности;</w:t>
      </w:r>
      <w:proofErr w:type="gramEnd"/>
    </w:p>
    <w:p w:rsidR="004E5893" w:rsidRPr="004E5893" w:rsidRDefault="004E5893" w:rsidP="004E5893">
      <w:pPr>
        <w:widowControl w:val="0"/>
        <w:numPr>
          <w:ilvl w:val="0"/>
          <w:numId w:val="5"/>
        </w:numPr>
        <w:shd w:val="clear" w:color="auto" w:fill="FFFFFF"/>
        <w:tabs>
          <w:tab w:val="left" w:pos="1116"/>
          <w:tab w:val="left" w:pos="7790"/>
        </w:tabs>
        <w:autoSpaceDE w:val="0"/>
        <w:autoSpaceDN w:val="0"/>
        <w:adjustRightInd w:val="0"/>
        <w:spacing w:line="317" w:lineRule="exact"/>
        <w:ind w:right="7" w:firstLine="706"/>
        <w:jc w:val="both"/>
        <w:rPr>
          <w:i/>
          <w:spacing w:val="-12"/>
          <w:sz w:val="28"/>
          <w:szCs w:val="28"/>
        </w:rPr>
      </w:pPr>
      <w:r w:rsidRPr="004E5893">
        <w:rPr>
          <w:i/>
          <w:sz w:val="28"/>
          <w:szCs w:val="28"/>
        </w:rPr>
        <w:t xml:space="preserve">экспертиза проектов муниципальных правовых актов в части, касающейся расходных обязательств </w:t>
      </w:r>
      <w:proofErr w:type="spellStart"/>
      <w:r w:rsidRPr="004E5893">
        <w:rPr>
          <w:i/>
          <w:sz w:val="28"/>
          <w:szCs w:val="28"/>
        </w:rPr>
        <w:t>Ворошневского</w:t>
      </w:r>
      <w:proofErr w:type="spellEnd"/>
      <w:r w:rsidRPr="004E5893">
        <w:rPr>
          <w:rFonts w:ascii="Arial" w:hAnsi="Arial" w:cs="Arial"/>
          <w:i/>
          <w:sz w:val="28"/>
          <w:szCs w:val="28"/>
        </w:rPr>
        <w:tab/>
      </w:r>
      <w:r w:rsidRPr="004E5893">
        <w:rPr>
          <w:i/>
          <w:spacing w:val="-5"/>
          <w:sz w:val="28"/>
          <w:szCs w:val="28"/>
        </w:rPr>
        <w:t xml:space="preserve">сельсовета, </w:t>
      </w:r>
      <w:r w:rsidRPr="004E5893">
        <w:rPr>
          <w:i/>
          <w:sz w:val="28"/>
          <w:szCs w:val="28"/>
        </w:rPr>
        <w:t>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4E5893" w:rsidRPr="004E5893" w:rsidRDefault="004E5893" w:rsidP="004E5893">
      <w:pPr>
        <w:widowControl w:val="0"/>
        <w:numPr>
          <w:ilvl w:val="0"/>
          <w:numId w:val="5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line="317" w:lineRule="exact"/>
        <w:ind w:right="7" w:firstLine="706"/>
        <w:jc w:val="both"/>
        <w:rPr>
          <w:i/>
          <w:spacing w:val="-12"/>
          <w:sz w:val="28"/>
          <w:szCs w:val="28"/>
        </w:rPr>
      </w:pPr>
      <w:r w:rsidRPr="004E5893">
        <w:rPr>
          <w:i/>
          <w:sz w:val="28"/>
          <w:szCs w:val="28"/>
        </w:rPr>
        <w:t xml:space="preserve">анализ и мониторинг бюджетного процесса в </w:t>
      </w:r>
      <w:proofErr w:type="spellStart"/>
      <w:r w:rsidRPr="004E5893">
        <w:rPr>
          <w:i/>
          <w:sz w:val="28"/>
          <w:szCs w:val="28"/>
        </w:rPr>
        <w:t>Ворошневском</w:t>
      </w:r>
      <w:proofErr w:type="spellEnd"/>
      <w:r w:rsidRPr="004E5893">
        <w:rPr>
          <w:i/>
          <w:sz w:val="28"/>
          <w:szCs w:val="28"/>
        </w:rPr>
        <w:t xml:space="preserve"> сельсовете, в том числе подготовка предложений по устранению </w:t>
      </w:r>
      <w:r w:rsidRPr="004E5893">
        <w:rPr>
          <w:i/>
          <w:spacing w:val="-1"/>
          <w:sz w:val="28"/>
          <w:szCs w:val="28"/>
        </w:rPr>
        <w:t xml:space="preserve">выявленных отклонений в бюджетном процессе и совершенствованию </w:t>
      </w:r>
      <w:r w:rsidRPr="004E5893">
        <w:rPr>
          <w:i/>
          <w:sz w:val="28"/>
          <w:szCs w:val="28"/>
        </w:rPr>
        <w:t>бюджетного законодательства Российской Федерации;</w:t>
      </w:r>
    </w:p>
    <w:p w:rsidR="004E5893" w:rsidRPr="004E5893" w:rsidRDefault="004E5893" w:rsidP="004E5893">
      <w:pPr>
        <w:widowControl w:val="0"/>
        <w:numPr>
          <w:ilvl w:val="0"/>
          <w:numId w:val="5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before="7" w:line="317" w:lineRule="exact"/>
        <w:ind w:firstLine="706"/>
        <w:jc w:val="both"/>
        <w:rPr>
          <w:i/>
          <w:spacing w:val="-11"/>
          <w:sz w:val="28"/>
          <w:szCs w:val="28"/>
        </w:rPr>
      </w:pPr>
      <w:r w:rsidRPr="004E5893">
        <w:rPr>
          <w:i/>
          <w:spacing w:val="-1"/>
          <w:sz w:val="28"/>
          <w:szCs w:val="28"/>
        </w:rPr>
        <w:t xml:space="preserve">проведение оперативного анализа исполнения и </w:t>
      </w:r>
      <w:proofErr w:type="gramStart"/>
      <w:r w:rsidRPr="004E5893">
        <w:rPr>
          <w:i/>
          <w:spacing w:val="-1"/>
          <w:sz w:val="28"/>
          <w:szCs w:val="28"/>
        </w:rPr>
        <w:t>контроля за</w:t>
      </w:r>
      <w:proofErr w:type="gramEnd"/>
      <w:r w:rsidRPr="004E5893">
        <w:rPr>
          <w:i/>
          <w:spacing w:val="-1"/>
          <w:sz w:val="28"/>
          <w:szCs w:val="28"/>
        </w:rPr>
        <w:t xml:space="preserve"> организацией исполнения местного бюджета в текущем финансовом году, </w:t>
      </w:r>
      <w:r w:rsidRPr="004E5893">
        <w:rPr>
          <w:i/>
          <w:sz w:val="28"/>
          <w:szCs w:val="28"/>
        </w:rPr>
        <w:t xml:space="preserve">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депутатов </w:t>
      </w:r>
      <w:proofErr w:type="spellStart"/>
      <w:r w:rsidRPr="004E5893">
        <w:rPr>
          <w:i/>
          <w:sz w:val="28"/>
          <w:szCs w:val="28"/>
        </w:rPr>
        <w:t>Ворошневского</w:t>
      </w:r>
      <w:proofErr w:type="spellEnd"/>
      <w:r w:rsidRPr="004E5893">
        <w:rPr>
          <w:i/>
          <w:sz w:val="28"/>
          <w:szCs w:val="28"/>
        </w:rPr>
        <w:t xml:space="preserve"> сельсовета Курского района и Главе </w:t>
      </w:r>
      <w:proofErr w:type="spellStart"/>
      <w:r w:rsidRPr="004E5893">
        <w:rPr>
          <w:i/>
          <w:sz w:val="28"/>
          <w:szCs w:val="28"/>
        </w:rPr>
        <w:t>Ворошневского</w:t>
      </w:r>
      <w:proofErr w:type="spellEnd"/>
      <w:r w:rsidRPr="004E5893">
        <w:rPr>
          <w:i/>
          <w:sz w:val="28"/>
          <w:szCs w:val="28"/>
        </w:rPr>
        <w:t xml:space="preserve"> сельсовета Курского района;</w:t>
      </w:r>
    </w:p>
    <w:p w:rsidR="004E5893" w:rsidRPr="004E5893" w:rsidRDefault="004E5893" w:rsidP="004E5893">
      <w:pPr>
        <w:shd w:val="clear" w:color="auto" w:fill="FFFFFF"/>
        <w:tabs>
          <w:tab w:val="left" w:pos="1382"/>
        </w:tabs>
        <w:spacing w:line="317" w:lineRule="exact"/>
        <w:ind w:left="14" w:right="14" w:firstLine="720"/>
        <w:jc w:val="both"/>
        <w:rPr>
          <w:i/>
        </w:rPr>
      </w:pPr>
      <w:r w:rsidRPr="004E5893">
        <w:rPr>
          <w:i/>
          <w:spacing w:val="-16"/>
          <w:sz w:val="28"/>
          <w:szCs w:val="28"/>
        </w:rPr>
        <w:t>10)</w:t>
      </w:r>
      <w:r w:rsidRPr="004E5893">
        <w:rPr>
          <w:i/>
          <w:sz w:val="28"/>
          <w:szCs w:val="28"/>
        </w:rPr>
        <w:tab/>
        <w:t xml:space="preserve">осуществление </w:t>
      </w:r>
      <w:proofErr w:type="gramStart"/>
      <w:r w:rsidRPr="004E5893">
        <w:rPr>
          <w:i/>
          <w:sz w:val="28"/>
          <w:szCs w:val="28"/>
        </w:rPr>
        <w:t>контроля за</w:t>
      </w:r>
      <w:proofErr w:type="gramEnd"/>
      <w:r w:rsidRPr="004E5893">
        <w:rPr>
          <w:i/>
          <w:sz w:val="28"/>
          <w:szCs w:val="28"/>
        </w:rPr>
        <w:t xml:space="preserve"> состоянием муниципального</w:t>
      </w:r>
      <w:r w:rsidRPr="004E5893">
        <w:rPr>
          <w:i/>
          <w:sz w:val="28"/>
          <w:szCs w:val="28"/>
        </w:rPr>
        <w:br/>
        <w:t>внутреннего и внешнего долга;</w:t>
      </w:r>
    </w:p>
    <w:p w:rsidR="004E5893" w:rsidRPr="004E5893" w:rsidRDefault="004E5893" w:rsidP="004E5893">
      <w:pPr>
        <w:widowControl w:val="0"/>
        <w:numPr>
          <w:ilvl w:val="0"/>
          <w:numId w:val="6"/>
        </w:numPr>
        <w:shd w:val="clear" w:color="auto" w:fill="FFFFFF"/>
        <w:tabs>
          <w:tab w:val="left" w:pos="1188"/>
          <w:tab w:val="left" w:pos="7783"/>
        </w:tabs>
        <w:autoSpaceDE w:val="0"/>
        <w:autoSpaceDN w:val="0"/>
        <w:adjustRightInd w:val="0"/>
        <w:spacing w:line="317" w:lineRule="exact"/>
        <w:ind w:left="7" w:right="7" w:firstLine="720"/>
        <w:jc w:val="both"/>
        <w:rPr>
          <w:i/>
          <w:spacing w:val="-12"/>
          <w:sz w:val="28"/>
          <w:szCs w:val="28"/>
        </w:rPr>
      </w:pPr>
      <w:r w:rsidRPr="004E5893">
        <w:rPr>
          <w:i/>
          <w:spacing w:val="-1"/>
          <w:sz w:val="28"/>
          <w:szCs w:val="28"/>
        </w:rPr>
        <w:t xml:space="preserve">оценка реализуемости, рисков и результатов достижения целей социально-экономического развития </w:t>
      </w:r>
      <w:proofErr w:type="spellStart"/>
      <w:r w:rsidRPr="004E5893">
        <w:rPr>
          <w:i/>
          <w:spacing w:val="-1"/>
          <w:sz w:val="28"/>
          <w:szCs w:val="28"/>
        </w:rPr>
        <w:t>Ворошневского</w:t>
      </w:r>
      <w:proofErr w:type="spellEnd"/>
      <w:r w:rsidRPr="004E5893">
        <w:rPr>
          <w:rFonts w:ascii="Arial" w:hAnsi="Arial" w:cs="Arial"/>
          <w:i/>
          <w:sz w:val="28"/>
          <w:szCs w:val="28"/>
        </w:rPr>
        <w:tab/>
      </w:r>
      <w:r w:rsidRPr="004E5893">
        <w:rPr>
          <w:i/>
          <w:spacing w:val="-5"/>
          <w:sz w:val="28"/>
          <w:szCs w:val="28"/>
        </w:rPr>
        <w:t xml:space="preserve">сельсовета, </w:t>
      </w:r>
      <w:r w:rsidRPr="004E5893">
        <w:rPr>
          <w:i/>
          <w:sz w:val="28"/>
          <w:szCs w:val="28"/>
        </w:rPr>
        <w:t xml:space="preserve">предусмотренных документами стратегического планирования </w:t>
      </w:r>
      <w:proofErr w:type="spellStart"/>
      <w:r w:rsidRPr="004E5893">
        <w:rPr>
          <w:i/>
          <w:sz w:val="28"/>
          <w:szCs w:val="28"/>
        </w:rPr>
        <w:t>Ворошневского</w:t>
      </w:r>
      <w:proofErr w:type="spellEnd"/>
      <w:r w:rsidRPr="004E5893">
        <w:rPr>
          <w:i/>
          <w:sz w:val="28"/>
          <w:szCs w:val="28"/>
        </w:rPr>
        <w:t xml:space="preserve"> сельсовета, в пределах компетенции Ревизионной комиссии </w:t>
      </w:r>
      <w:proofErr w:type="spellStart"/>
      <w:r w:rsidRPr="004E5893">
        <w:rPr>
          <w:i/>
          <w:sz w:val="28"/>
          <w:szCs w:val="28"/>
        </w:rPr>
        <w:t>Ворошневского</w:t>
      </w:r>
      <w:proofErr w:type="spellEnd"/>
      <w:r w:rsidRPr="004E5893">
        <w:rPr>
          <w:i/>
          <w:sz w:val="28"/>
          <w:szCs w:val="28"/>
        </w:rPr>
        <w:t xml:space="preserve"> сельсовета Курского района;</w:t>
      </w:r>
    </w:p>
    <w:p w:rsidR="004E5893" w:rsidRPr="004E5893" w:rsidRDefault="004E5893" w:rsidP="004E5893">
      <w:pPr>
        <w:widowControl w:val="0"/>
        <w:numPr>
          <w:ilvl w:val="0"/>
          <w:numId w:val="6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spacing w:line="317" w:lineRule="exact"/>
        <w:ind w:left="7" w:right="7" w:firstLine="720"/>
        <w:jc w:val="both"/>
        <w:rPr>
          <w:i/>
          <w:spacing w:val="-11"/>
          <w:sz w:val="28"/>
          <w:szCs w:val="28"/>
        </w:rPr>
      </w:pPr>
      <w:r w:rsidRPr="004E5893">
        <w:rPr>
          <w:i/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:rsidR="004E5893" w:rsidRDefault="004E5893" w:rsidP="004E5893">
      <w:pPr>
        <w:shd w:val="clear" w:color="auto" w:fill="FFFFFF"/>
        <w:tabs>
          <w:tab w:val="left" w:pos="1411"/>
        </w:tabs>
        <w:spacing w:line="317" w:lineRule="exact"/>
        <w:ind w:left="7" w:right="7" w:firstLine="720"/>
        <w:jc w:val="both"/>
        <w:rPr>
          <w:i/>
          <w:sz w:val="28"/>
          <w:szCs w:val="28"/>
        </w:rPr>
      </w:pPr>
      <w:r w:rsidRPr="004E5893">
        <w:rPr>
          <w:i/>
          <w:spacing w:val="-14"/>
          <w:sz w:val="28"/>
          <w:szCs w:val="28"/>
        </w:rPr>
        <w:t>13)</w:t>
      </w:r>
      <w:r w:rsidRPr="004E5893">
        <w:rPr>
          <w:i/>
          <w:sz w:val="28"/>
          <w:szCs w:val="28"/>
        </w:rPr>
        <w:tab/>
        <w:t>иные полномочия в сфере внешнего муниципального</w:t>
      </w:r>
      <w:r w:rsidRPr="004E5893">
        <w:rPr>
          <w:i/>
          <w:sz w:val="28"/>
          <w:szCs w:val="28"/>
        </w:rPr>
        <w:br/>
        <w:t>финансового контроля, установленные федеральными законами, законами</w:t>
      </w:r>
      <w:r w:rsidRPr="004E5893">
        <w:rPr>
          <w:i/>
          <w:sz w:val="28"/>
          <w:szCs w:val="28"/>
        </w:rPr>
        <w:br/>
      </w:r>
      <w:r w:rsidRPr="004E5893">
        <w:rPr>
          <w:i/>
          <w:spacing w:val="-1"/>
          <w:sz w:val="28"/>
          <w:szCs w:val="28"/>
        </w:rPr>
        <w:t>Курской области, настоящим Уставом и нормативными правовыми актами</w:t>
      </w:r>
      <w:r w:rsidRPr="004E5893">
        <w:rPr>
          <w:i/>
          <w:spacing w:val="-1"/>
          <w:sz w:val="28"/>
          <w:szCs w:val="28"/>
        </w:rPr>
        <w:br/>
      </w:r>
      <w:r w:rsidRPr="004E5893">
        <w:rPr>
          <w:i/>
          <w:sz w:val="28"/>
          <w:szCs w:val="28"/>
        </w:rPr>
        <w:t xml:space="preserve">Собрания депутатов </w:t>
      </w:r>
      <w:proofErr w:type="spellStart"/>
      <w:r w:rsidRPr="004E5893">
        <w:rPr>
          <w:i/>
          <w:sz w:val="28"/>
          <w:szCs w:val="28"/>
        </w:rPr>
        <w:t>Ворошневского</w:t>
      </w:r>
      <w:proofErr w:type="spellEnd"/>
      <w:r w:rsidRPr="004E5893">
        <w:rPr>
          <w:i/>
          <w:sz w:val="28"/>
          <w:szCs w:val="28"/>
        </w:rPr>
        <w:t xml:space="preserve"> сельсовета Курского района.</w:t>
      </w:r>
    </w:p>
    <w:p w:rsidR="004E5893" w:rsidRPr="004E5893" w:rsidRDefault="004E5893" w:rsidP="004E5893">
      <w:pPr>
        <w:shd w:val="clear" w:color="auto" w:fill="FFFFFF"/>
        <w:tabs>
          <w:tab w:val="left" w:pos="1411"/>
        </w:tabs>
        <w:spacing w:line="317" w:lineRule="exact"/>
        <w:ind w:left="7" w:right="7" w:firstLine="720"/>
        <w:jc w:val="both"/>
        <w:rPr>
          <w:i/>
        </w:rPr>
      </w:pPr>
    </w:p>
    <w:p w:rsidR="004E5893" w:rsidRDefault="004E5893" w:rsidP="004E5893">
      <w:pPr>
        <w:widowControl w:val="0"/>
        <w:numPr>
          <w:ilvl w:val="0"/>
          <w:numId w:val="7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line="317" w:lineRule="exact"/>
        <w:ind w:firstLine="706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4E5893" w:rsidRDefault="004E5893" w:rsidP="004E5893">
      <w:pPr>
        <w:widowControl w:val="0"/>
        <w:numPr>
          <w:ilvl w:val="0"/>
          <w:numId w:val="7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line="317" w:lineRule="exact"/>
        <w:ind w:right="7" w:firstLine="706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Опубликовать (обнародовать) настоящее решение после его </w:t>
      </w:r>
      <w:r>
        <w:rPr>
          <w:spacing w:val="-1"/>
          <w:sz w:val="28"/>
          <w:szCs w:val="28"/>
        </w:rPr>
        <w:t xml:space="preserve">государственной регистрации в течение семи дней со дня получения из </w:t>
      </w:r>
      <w:r>
        <w:rPr>
          <w:sz w:val="28"/>
          <w:szCs w:val="28"/>
        </w:rPr>
        <w:t xml:space="preserve">Управления Министерства юстиции Российской Федерации по Курской области уведомления, предусмотренного частью 6 статьи 4 Федерального </w:t>
      </w:r>
      <w:r>
        <w:rPr>
          <w:sz w:val="28"/>
          <w:szCs w:val="28"/>
        </w:rPr>
        <w:lastRenderedPageBreak/>
        <w:t>закона от 21 июля 2005 года № 97-ФЗ «О государственной регистрации уставов муниципальных образований».</w:t>
      </w:r>
    </w:p>
    <w:p w:rsidR="004E5893" w:rsidRDefault="004E5893" w:rsidP="004E5893">
      <w:pPr>
        <w:shd w:val="clear" w:color="auto" w:fill="FFFFFF"/>
        <w:spacing w:line="317" w:lineRule="exact"/>
        <w:ind w:left="7" w:firstLine="691"/>
        <w:jc w:val="both"/>
      </w:pPr>
      <w:r>
        <w:rPr>
          <w:sz w:val="28"/>
          <w:szCs w:val="28"/>
        </w:rPr>
        <w:t xml:space="preserve">4. Настоящее решение вступает в силу со дня его официального </w:t>
      </w:r>
      <w:r>
        <w:rPr>
          <w:spacing w:val="-1"/>
          <w:sz w:val="28"/>
          <w:szCs w:val="28"/>
        </w:rPr>
        <w:t xml:space="preserve">опубликования (обнародования) после его государственной регистрации, за </w:t>
      </w:r>
      <w:r>
        <w:rPr>
          <w:sz w:val="28"/>
          <w:szCs w:val="28"/>
        </w:rPr>
        <w:t>исключением пункта 2, который вступает в силу со дня подписания настоящего решения.</w:t>
      </w:r>
    </w:p>
    <w:p w:rsidR="004E5893" w:rsidRDefault="004E5893" w:rsidP="004E5893">
      <w:pPr>
        <w:shd w:val="clear" w:color="auto" w:fill="FFFFFF"/>
        <w:tabs>
          <w:tab w:val="left" w:pos="7214"/>
        </w:tabs>
        <w:spacing w:before="317" w:line="317" w:lineRule="exact"/>
      </w:pPr>
      <w:r>
        <w:rPr>
          <w:spacing w:val="-2"/>
          <w:sz w:val="28"/>
          <w:szCs w:val="28"/>
        </w:rPr>
        <w:t>Председатель Собрания депутатов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К.Н. Вялых</w:t>
      </w:r>
    </w:p>
    <w:p w:rsidR="004E5893" w:rsidRDefault="004E5893" w:rsidP="004E5893">
      <w:pPr>
        <w:shd w:val="clear" w:color="auto" w:fill="FFFFFF"/>
        <w:spacing w:line="317" w:lineRule="exact"/>
        <w:ind w:left="7"/>
      </w:pP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E5893" w:rsidRDefault="004E5893" w:rsidP="004E5893">
      <w:pPr>
        <w:shd w:val="clear" w:color="auto" w:fill="FFFFFF"/>
        <w:spacing w:line="317" w:lineRule="exact"/>
        <w:ind w:left="7"/>
      </w:pPr>
      <w:r>
        <w:rPr>
          <w:spacing w:val="-1"/>
          <w:sz w:val="28"/>
          <w:szCs w:val="28"/>
        </w:rPr>
        <w:t>Курского района</w:t>
      </w:r>
    </w:p>
    <w:p w:rsidR="004E5893" w:rsidRDefault="004E5893" w:rsidP="004E5893">
      <w:pPr>
        <w:shd w:val="clear" w:color="auto" w:fill="FFFFFF"/>
        <w:tabs>
          <w:tab w:val="left" w:pos="7207"/>
        </w:tabs>
        <w:spacing w:line="317" w:lineRule="exact"/>
        <w:ind w:left="7"/>
      </w:pPr>
      <w:r>
        <w:rPr>
          <w:spacing w:val="-3"/>
          <w:sz w:val="28"/>
          <w:szCs w:val="28"/>
        </w:rPr>
        <w:t xml:space="preserve">Глава </w:t>
      </w:r>
      <w:proofErr w:type="spellStart"/>
      <w:r>
        <w:rPr>
          <w:spacing w:val="-3"/>
          <w:sz w:val="28"/>
          <w:szCs w:val="28"/>
        </w:rPr>
        <w:t>Ворошневского</w:t>
      </w:r>
      <w:proofErr w:type="spellEnd"/>
      <w:r>
        <w:rPr>
          <w:spacing w:val="-3"/>
          <w:sz w:val="28"/>
          <w:szCs w:val="28"/>
        </w:rPr>
        <w:t xml:space="preserve"> сельсовета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Н.С. Тарасов</w:t>
      </w:r>
    </w:p>
    <w:p w:rsidR="004E5893" w:rsidRDefault="004E5893" w:rsidP="004E5893">
      <w:pPr>
        <w:shd w:val="clear" w:color="auto" w:fill="FFFFFF"/>
        <w:spacing w:line="317" w:lineRule="exact"/>
        <w:ind w:left="14"/>
      </w:pPr>
      <w:r>
        <w:rPr>
          <w:spacing w:val="-1"/>
          <w:sz w:val="28"/>
          <w:szCs w:val="28"/>
        </w:rPr>
        <w:t>Курского района</w:t>
      </w:r>
    </w:p>
    <w:p w:rsidR="004E5893" w:rsidRDefault="004E5893" w:rsidP="004E5893">
      <w:pPr>
        <w:shd w:val="clear" w:color="auto" w:fill="FFFFFF"/>
        <w:tabs>
          <w:tab w:val="left" w:pos="1411"/>
        </w:tabs>
        <w:spacing w:line="317" w:lineRule="exact"/>
        <w:ind w:right="7"/>
        <w:jc w:val="both"/>
      </w:pPr>
    </w:p>
    <w:p w:rsidR="00120793" w:rsidRPr="001B63E2" w:rsidRDefault="00120793" w:rsidP="003C2D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63E2">
        <w:rPr>
          <w:rFonts w:ascii="Times New Roman" w:hAnsi="Times New Roman" w:cs="Times New Roman"/>
          <w:sz w:val="28"/>
          <w:szCs w:val="28"/>
        </w:rPr>
        <w:tab/>
      </w:r>
      <w:r w:rsidRPr="001B63E2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0F0389" w:rsidRPr="001B63E2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120793" w:rsidRPr="001B63E2" w:rsidSect="00CE7F6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D27"/>
    <w:multiLevelType w:val="singleLevel"/>
    <w:tmpl w:val="5B624B4A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">
    <w:nsid w:val="0B043787"/>
    <w:multiLevelType w:val="singleLevel"/>
    <w:tmpl w:val="0B6C9B98"/>
    <w:lvl w:ilvl="0">
      <w:start w:val="11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4FE37012"/>
    <w:multiLevelType w:val="singleLevel"/>
    <w:tmpl w:val="8744D7E8"/>
    <w:lvl w:ilvl="0">
      <w:start w:val="2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3">
    <w:nsid w:val="51184162"/>
    <w:multiLevelType w:val="hybridMultilevel"/>
    <w:tmpl w:val="F456503E"/>
    <w:lvl w:ilvl="0" w:tplc="EBC0DB36">
      <w:start w:val="6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1B3A23"/>
    <w:multiLevelType w:val="hybridMultilevel"/>
    <w:tmpl w:val="06EAA59E"/>
    <w:lvl w:ilvl="0" w:tplc="17A80E2C">
      <w:start w:val="1"/>
      <w:numFmt w:val="decimal"/>
      <w:lvlText w:val="%1)"/>
      <w:lvlJc w:val="left"/>
      <w:pPr>
        <w:ind w:left="1773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DD2A43"/>
    <w:multiLevelType w:val="hybridMultilevel"/>
    <w:tmpl w:val="AFF0FF82"/>
    <w:lvl w:ilvl="0" w:tplc="CC6870A0">
      <w:start w:val="6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AE7E70"/>
    <w:multiLevelType w:val="singleLevel"/>
    <w:tmpl w:val="B9F0AB3E"/>
    <w:lvl w:ilvl="0">
      <w:start w:val="7"/>
      <w:numFmt w:val="decimal"/>
      <w:lvlText w:val="%1)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0793"/>
    <w:rsid w:val="00002477"/>
    <w:rsid w:val="000038A5"/>
    <w:rsid w:val="000051F9"/>
    <w:rsid w:val="00005B7B"/>
    <w:rsid w:val="00015C26"/>
    <w:rsid w:val="00015F19"/>
    <w:rsid w:val="00021699"/>
    <w:rsid w:val="000240F2"/>
    <w:rsid w:val="00031577"/>
    <w:rsid w:val="00034EDC"/>
    <w:rsid w:val="0003748E"/>
    <w:rsid w:val="00041C67"/>
    <w:rsid w:val="00050B99"/>
    <w:rsid w:val="00051F95"/>
    <w:rsid w:val="00055E40"/>
    <w:rsid w:val="00064FD2"/>
    <w:rsid w:val="00071310"/>
    <w:rsid w:val="0008096D"/>
    <w:rsid w:val="000846D6"/>
    <w:rsid w:val="00086018"/>
    <w:rsid w:val="00092969"/>
    <w:rsid w:val="00095242"/>
    <w:rsid w:val="000957B5"/>
    <w:rsid w:val="00096E2F"/>
    <w:rsid w:val="00096F58"/>
    <w:rsid w:val="000A0643"/>
    <w:rsid w:val="000A14D0"/>
    <w:rsid w:val="000A3F8E"/>
    <w:rsid w:val="000A70BC"/>
    <w:rsid w:val="000A7CFE"/>
    <w:rsid w:val="000C1F31"/>
    <w:rsid w:val="000C4E29"/>
    <w:rsid w:val="000C57C1"/>
    <w:rsid w:val="000D1081"/>
    <w:rsid w:val="000D202F"/>
    <w:rsid w:val="000D5D88"/>
    <w:rsid w:val="000D7235"/>
    <w:rsid w:val="000E023E"/>
    <w:rsid w:val="000E1F49"/>
    <w:rsid w:val="000F0389"/>
    <w:rsid w:val="000F10E0"/>
    <w:rsid w:val="000F15FF"/>
    <w:rsid w:val="000F3F34"/>
    <w:rsid w:val="000F62B3"/>
    <w:rsid w:val="000F68E0"/>
    <w:rsid w:val="00100A9C"/>
    <w:rsid w:val="0010408A"/>
    <w:rsid w:val="001061F8"/>
    <w:rsid w:val="001072B4"/>
    <w:rsid w:val="0011011D"/>
    <w:rsid w:val="00110AD2"/>
    <w:rsid w:val="00111C2D"/>
    <w:rsid w:val="00111D69"/>
    <w:rsid w:val="00112C59"/>
    <w:rsid w:val="001148DB"/>
    <w:rsid w:val="00120793"/>
    <w:rsid w:val="0012499D"/>
    <w:rsid w:val="001269B4"/>
    <w:rsid w:val="001334FD"/>
    <w:rsid w:val="00141DE0"/>
    <w:rsid w:val="00142FFA"/>
    <w:rsid w:val="001479DF"/>
    <w:rsid w:val="00147B79"/>
    <w:rsid w:val="0015070D"/>
    <w:rsid w:val="001510DC"/>
    <w:rsid w:val="001574B2"/>
    <w:rsid w:val="0016425F"/>
    <w:rsid w:val="001649B5"/>
    <w:rsid w:val="001707D7"/>
    <w:rsid w:val="001708CA"/>
    <w:rsid w:val="00177B40"/>
    <w:rsid w:val="00182E5C"/>
    <w:rsid w:val="001854B4"/>
    <w:rsid w:val="00185A95"/>
    <w:rsid w:val="00190341"/>
    <w:rsid w:val="00192B7A"/>
    <w:rsid w:val="00195531"/>
    <w:rsid w:val="00196CE9"/>
    <w:rsid w:val="001A006D"/>
    <w:rsid w:val="001A0D2D"/>
    <w:rsid w:val="001A25F1"/>
    <w:rsid w:val="001A68AF"/>
    <w:rsid w:val="001B104C"/>
    <w:rsid w:val="001B270D"/>
    <w:rsid w:val="001B3B0C"/>
    <w:rsid w:val="001B63E2"/>
    <w:rsid w:val="001B66A6"/>
    <w:rsid w:val="001B7F7F"/>
    <w:rsid w:val="001C1B97"/>
    <w:rsid w:val="001C420B"/>
    <w:rsid w:val="001C610E"/>
    <w:rsid w:val="001D1874"/>
    <w:rsid w:val="001D1E42"/>
    <w:rsid w:val="001D2442"/>
    <w:rsid w:val="001D2E2E"/>
    <w:rsid w:val="001D44D8"/>
    <w:rsid w:val="001D5054"/>
    <w:rsid w:val="001D5AE2"/>
    <w:rsid w:val="001E0079"/>
    <w:rsid w:val="001E00E1"/>
    <w:rsid w:val="001E5FBF"/>
    <w:rsid w:val="001E7340"/>
    <w:rsid w:val="001E75B5"/>
    <w:rsid w:val="001F19BB"/>
    <w:rsid w:val="001F5D96"/>
    <w:rsid w:val="00206CC6"/>
    <w:rsid w:val="00215E22"/>
    <w:rsid w:val="002162B2"/>
    <w:rsid w:val="00221155"/>
    <w:rsid w:val="00232424"/>
    <w:rsid w:val="00233290"/>
    <w:rsid w:val="00234A95"/>
    <w:rsid w:val="0023540D"/>
    <w:rsid w:val="002354D2"/>
    <w:rsid w:val="00236930"/>
    <w:rsid w:val="00243E81"/>
    <w:rsid w:val="00245B0E"/>
    <w:rsid w:val="002467DD"/>
    <w:rsid w:val="00247866"/>
    <w:rsid w:val="00252617"/>
    <w:rsid w:val="00252D0A"/>
    <w:rsid w:val="00253A0D"/>
    <w:rsid w:val="00255368"/>
    <w:rsid w:val="00255FED"/>
    <w:rsid w:val="00261835"/>
    <w:rsid w:val="00262210"/>
    <w:rsid w:val="00262726"/>
    <w:rsid w:val="00271472"/>
    <w:rsid w:val="00273E5B"/>
    <w:rsid w:val="0027600F"/>
    <w:rsid w:val="0027660B"/>
    <w:rsid w:val="00282BC2"/>
    <w:rsid w:val="00285C27"/>
    <w:rsid w:val="00286E02"/>
    <w:rsid w:val="00292F85"/>
    <w:rsid w:val="00294CD5"/>
    <w:rsid w:val="002A0080"/>
    <w:rsid w:val="002A5FD4"/>
    <w:rsid w:val="002A6A9D"/>
    <w:rsid w:val="002B1524"/>
    <w:rsid w:val="002B1B01"/>
    <w:rsid w:val="002C0FB2"/>
    <w:rsid w:val="002C1093"/>
    <w:rsid w:val="002C14DC"/>
    <w:rsid w:val="002C17A9"/>
    <w:rsid w:val="002C181A"/>
    <w:rsid w:val="002C2557"/>
    <w:rsid w:val="002C38F9"/>
    <w:rsid w:val="002C5FF0"/>
    <w:rsid w:val="002D04CF"/>
    <w:rsid w:val="002D0F86"/>
    <w:rsid w:val="002D2A48"/>
    <w:rsid w:val="002D39E6"/>
    <w:rsid w:val="002D45CD"/>
    <w:rsid w:val="002D561A"/>
    <w:rsid w:val="002D6360"/>
    <w:rsid w:val="002E5C44"/>
    <w:rsid w:val="002E7C1B"/>
    <w:rsid w:val="002F0A67"/>
    <w:rsid w:val="002F1DDF"/>
    <w:rsid w:val="002F65B6"/>
    <w:rsid w:val="003061C7"/>
    <w:rsid w:val="00312C17"/>
    <w:rsid w:val="003148FE"/>
    <w:rsid w:val="00322720"/>
    <w:rsid w:val="003259CB"/>
    <w:rsid w:val="00325AFC"/>
    <w:rsid w:val="00327131"/>
    <w:rsid w:val="00327DA9"/>
    <w:rsid w:val="003332AE"/>
    <w:rsid w:val="0034304B"/>
    <w:rsid w:val="003440EA"/>
    <w:rsid w:val="00345B06"/>
    <w:rsid w:val="00347CC6"/>
    <w:rsid w:val="00347D69"/>
    <w:rsid w:val="00351E39"/>
    <w:rsid w:val="00353532"/>
    <w:rsid w:val="0035388F"/>
    <w:rsid w:val="00355336"/>
    <w:rsid w:val="00364BF4"/>
    <w:rsid w:val="00367106"/>
    <w:rsid w:val="0037384F"/>
    <w:rsid w:val="003762B5"/>
    <w:rsid w:val="00377259"/>
    <w:rsid w:val="00377905"/>
    <w:rsid w:val="00380DD8"/>
    <w:rsid w:val="00382D80"/>
    <w:rsid w:val="0038415A"/>
    <w:rsid w:val="003847A7"/>
    <w:rsid w:val="00384AF5"/>
    <w:rsid w:val="00384C49"/>
    <w:rsid w:val="0038793E"/>
    <w:rsid w:val="0039596D"/>
    <w:rsid w:val="003A7209"/>
    <w:rsid w:val="003A72EC"/>
    <w:rsid w:val="003B077F"/>
    <w:rsid w:val="003B3440"/>
    <w:rsid w:val="003B3E00"/>
    <w:rsid w:val="003B6914"/>
    <w:rsid w:val="003C2D2A"/>
    <w:rsid w:val="003C5935"/>
    <w:rsid w:val="003C7582"/>
    <w:rsid w:val="003C75A1"/>
    <w:rsid w:val="003C7B43"/>
    <w:rsid w:val="003D1F46"/>
    <w:rsid w:val="003D27D2"/>
    <w:rsid w:val="003D38A1"/>
    <w:rsid w:val="003D46DE"/>
    <w:rsid w:val="003E23D4"/>
    <w:rsid w:val="003E6EF4"/>
    <w:rsid w:val="003F0144"/>
    <w:rsid w:val="003F1E08"/>
    <w:rsid w:val="003F5253"/>
    <w:rsid w:val="003F558C"/>
    <w:rsid w:val="003F6EF8"/>
    <w:rsid w:val="003F7F8B"/>
    <w:rsid w:val="004008AF"/>
    <w:rsid w:val="004145AB"/>
    <w:rsid w:val="00414ED2"/>
    <w:rsid w:val="00414FA3"/>
    <w:rsid w:val="0041518F"/>
    <w:rsid w:val="004157E6"/>
    <w:rsid w:val="00420B3C"/>
    <w:rsid w:val="004225D7"/>
    <w:rsid w:val="004247A8"/>
    <w:rsid w:val="00424A02"/>
    <w:rsid w:val="00426053"/>
    <w:rsid w:val="0043311C"/>
    <w:rsid w:val="00435A9C"/>
    <w:rsid w:val="00436039"/>
    <w:rsid w:val="00441CBC"/>
    <w:rsid w:val="00443948"/>
    <w:rsid w:val="00447B05"/>
    <w:rsid w:val="00451824"/>
    <w:rsid w:val="004547F0"/>
    <w:rsid w:val="0045613C"/>
    <w:rsid w:val="0046053A"/>
    <w:rsid w:val="00464905"/>
    <w:rsid w:val="00474C8A"/>
    <w:rsid w:val="0048009C"/>
    <w:rsid w:val="004807FD"/>
    <w:rsid w:val="00480ABA"/>
    <w:rsid w:val="004811DC"/>
    <w:rsid w:val="00483DC1"/>
    <w:rsid w:val="00485AC5"/>
    <w:rsid w:val="00490C78"/>
    <w:rsid w:val="0049413B"/>
    <w:rsid w:val="0049717C"/>
    <w:rsid w:val="004A0777"/>
    <w:rsid w:val="004A4B1D"/>
    <w:rsid w:val="004A643F"/>
    <w:rsid w:val="004A69CB"/>
    <w:rsid w:val="004B7021"/>
    <w:rsid w:val="004C01DE"/>
    <w:rsid w:val="004C62DA"/>
    <w:rsid w:val="004C7554"/>
    <w:rsid w:val="004D13F3"/>
    <w:rsid w:val="004D1571"/>
    <w:rsid w:val="004D3096"/>
    <w:rsid w:val="004D5EDE"/>
    <w:rsid w:val="004D6372"/>
    <w:rsid w:val="004E06D4"/>
    <w:rsid w:val="004E3883"/>
    <w:rsid w:val="004E3909"/>
    <w:rsid w:val="004E46EC"/>
    <w:rsid w:val="004E5893"/>
    <w:rsid w:val="004E66EA"/>
    <w:rsid w:val="004E7889"/>
    <w:rsid w:val="004F211D"/>
    <w:rsid w:val="004F26E7"/>
    <w:rsid w:val="004F3B83"/>
    <w:rsid w:val="004F6C5C"/>
    <w:rsid w:val="00504E6E"/>
    <w:rsid w:val="00506C56"/>
    <w:rsid w:val="005111DD"/>
    <w:rsid w:val="00512462"/>
    <w:rsid w:val="00521352"/>
    <w:rsid w:val="005222B1"/>
    <w:rsid w:val="00524C1C"/>
    <w:rsid w:val="00526D33"/>
    <w:rsid w:val="005331C5"/>
    <w:rsid w:val="00540FEA"/>
    <w:rsid w:val="005446AA"/>
    <w:rsid w:val="005461C6"/>
    <w:rsid w:val="00550C02"/>
    <w:rsid w:val="00556B98"/>
    <w:rsid w:val="005571D8"/>
    <w:rsid w:val="00571D38"/>
    <w:rsid w:val="00576C6C"/>
    <w:rsid w:val="005840C4"/>
    <w:rsid w:val="0058578A"/>
    <w:rsid w:val="00585E6B"/>
    <w:rsid w:val="0058648B"/>
    <w:rsid w:val="00590527"/>
    <w:rsid w:val="00592285"/>
    <w:rsid w:val="005A1FA6"/>
    <w:rsid w:val="005A42B6"/>
    <w:rsid w:val="005B5189"/>
    <w:rsid w:val="005B5552"/>
    <w:rsid w:val="005B7DAC"/>
    <w:rsid w:val="005C0F78"/>
    <w:rsid w:val="005C38ED"/>
    <w:rsid w:val="005C7CB2"/>
    <w:rsid w:val="005D2909"/>
    <w:rsid w:val="005E1CDA"/>
    <w:rsid w:val="005E4A7F"/>
    <w:rsid w:val="005E4DF6"/>
    <w:rsid w:val="005E721A"/>
    <w:rsid w:val="005F013F"/>
    <w:rsid w:val="005F3694"/>
    <w:rsid w:val="006035F2"/>
    <w:rsid w:val="0060442E"/>
    <w:rsid w:val="00604EA2"/>
    <w:rsid w:val="006101A9"/>
    <w:rsid w:val="006107A5"/>
    <w:rsid w:val="006158F1"/>
    <w:rsid w:val="00620881"/>
    <w:rsid w:val="00621D4A"/>
    <w:rsid w:val="00624D25"/>
    <w:rsid w:val="00626722"/>
    <w:rsid w:val="0063159B"/>
    <w:rsid w:val="00642E43"/>
    <w:rsid w:val="00647484"/>
    <w:rsid w:val="00650836"/>
    <w:rsid w:val="00650CB2"/>
    <w:rsid w:val="006528DB"/>
    <w:rsid w:val="0065347D"/>
    <w:rsid w:val="00657627"/>
    <w:rsid w:val="00662A27"/>
    <w:rsid w:val="00665BFA"/>
    <w:rsid w:val="00671F4B"/>
    <w:rsid w:val="00683B8E"/>
    <w:rsid w:val="00686E19"/>
    <w:rsid w:val="006926B8"/>
    <w:rsid w:val="00696962"/>
    <w:rsid w:val="00697163"/>
    <w:rsid w:val="006A4534"/>
    <w:rsid w:val="006A54AC"/>
    <w:rsid w:val="006A5999"/>
    <w:rsid w:val="006A5FB9"/>
    <w:rsid w:val="006A60EF"/>
    <w:rsid w:val="006A6A34"/>
    <w:rsid w:val="006A6C89"/>
    <w:rsid w:val="006B0625"/>
    <w:rsid w:val="006B2A14"/>
    <w:rsid w:val="006B31CB"/>
    <w:rsid w:val="006B37F1"/>
    <w:rsid w:val="006B641D"/>
    <w:rsid w:val="006B6BE1"/>
    <w:rsid w:val="006B7C28"/>
    <w:rsid w:val="006C491A"/>
    <w:rsid w:val="006C5253"/>
    <w:rsid w:val="006C5CB1"/>
    <w:rsid w:val="006D0EC3"/>
    <w:rsid w:val="006D1D46"/>
    <w:rsid w:val="006D23A0"/>
    <w:rsid w:val="006D4A74"/>
    <w:rsid w:val="006D650B"/>
    <w:rsid w:val="006D6FA1"/>
    <w:rsid w:val="006E2378"/>
    <w:rsid w:val="006E4F23"/>
    <w:rsid w:val="006F017C"/>
    <w:rsid w:val="006F087D"/>
    <w:rsid w:val="006F336F"/>
    <w:rsid w:val="006F38C2"/>
    <w:rsid w:val="006F3911"/>
    <w:rsid w:val="006F580D"/>
    <w:rsid w:val="007045B4"/>
    <w:rsid w:val="00711A6A"/>
    <w:rsid w:val="00715B29"/>
    <w:rsid w:val="00715E28"/>
    <w:rsid w:val="007169C1"/>
    <w:rsid w:val="0072004D"/>
    <w:rsid w:val="0072187F"/>
    <w:rsid w:val="00721D52"/>
    <w:rsid w:val="00723B3B"/>
    <w:rsid w:val="00727149"/>
    <w:rsid w:val="007330F8"/>
    <w:rsid w:val="00735687"/>
    <w:rsid w:val="00740964"/>
    <w:rsid w:val="00744BF1"/>
    <w:rsid w:val="0074636D"/>
    <w:rsid w:val="00751852"/>
    <w:rsid w:val="00760A1E"/>
    <w:rsid w:val="007638C4"/>
    <w:rsid w:val="007721FF"/>
    <w:rsid w:val="0077224F"/>
    <w:rsid w:val="00773A9F"/>
    <w:rsid w:val="007744B0"/>
    <w:rsid w:val="00782363"/>
    <w:rsid w:val="00784CCD"/>
    <w:rsid w:val="00785411"/>
    <w:rsid w:val="007877DB"/>
    <w:rsid w:val="00792043"/>
    <w:rsid w:val="00792F35"/>
    <w:rsid w:val="00796FB1"/>
    <w:rsid w:val="007A17CF"/>
    <w:rsid w:val="007A1A0A"/>
    <w:rsid w:val="007A53F3"/>
    <w:rsid w:val="007A66DC"/>
    <w:rsid w:val="007B0BA1"/>
    <w:rsid w:val="007B18A2"/>
    <w:rsid w:val="007B3C08"/>
    <w:rsid w:val="007B534D"/>
    <w:rsid w:val="007B61A7"/>
    <w:rsid w:val="007C053D"/>
    <w:rsid w:val="007C2480"/>
    <w:rsid w:val="007C690A"/>
    <w:rsid w:val="007D0524"/>
    <w:rsid w:val="007D1D9D"/>
    <w:rsid w:val="007D1E60"/>
    <w:rsid w:val="007D2FC7"/>
    <w:rsid w:val="007D4835"/>
    <w:rsid w:val="007D48D9"/>
    <w:rsid w:val="007D698E"/>
    <w:rsid w:val="007D7CBC"/>
    <w:rsid w:val="007E15FA"/>
    <w:rsid w:val="007E1F63"/>
    <w:rsid w:val="007E72CC"/>
    <w:rsid w:val="007F1CAF"/>
    <w:rsid w:val="007F299D"/>
    <w:rsid w:val="007F2CA2"/>
    <w:rsid w:val="007F34E0"/>
    <w:rsid w:val="007F5329"/>
    <w:rsid w:val="007F5749"/>
    <w:rsid w:val="007F5B62"/>
    <w:rsid w:val="007F7199"/>
    <w:rsid w:val="007F793E"/>
    <w:rsid w:val="0080194D"/>
    <w:rsid w:val="0080419B"/>
    <w:rsid w:val="0080660A"/>
    <w:rsid w:val="00806D8D"/>
    <w:rsid w:val="00810611"/>
    <w:rsid w:val="0081360F"/>
    <w:rsid w:val="00814233"/>
    <w:rsid w:val="0081491D"/>
    <w:rsid w:val="00816DF9"/>
    <w:rsid w:val="00820225"/>
    <w:rsid w:val="008230E9"/>
    <w:rsid w:val="00827158"/>
    <w:rsid w:val="0082745C"/>
    <w:rsid w:val="008302AA"/>
    <w:rsid w:val="008321CD"/>
    <w:rsid w:val="0083380E"/>
    <w:rsid w:val="00834881"/>
    <w:rsid w:val="00835D3E"/>
    <w:rsid w:val="00845FEA"/>
    <w:rsid w:val="0084734B"/>
    <w:rsid w:val="00847C7B"/>
    <w:rsid w:val="00864D5E"/>
    <w:rsid w:val="00873726"/>
    <w:rsid w:val="0087408D"/>
    <w:rsid w:val="008816EB"/>
    <w:rsid w:val="0088316F"/>
    <w:rsid w:val="00884847"/>
    <w:rsid w:val="008904E3"/>
    <w:rsid w:val="008912A3"/>
    <w:rsid w:val="00892679"/>
    <w:rsid w:val="00894121"/>
    <w:rsid w:val="008961D7"/>
    <w:rsid w:val="008961DC"/>
    <w:rsid w:val="00896C71"/>
    <w:rsid w:val="008A269A"/>
    <w:rsid w:val="008A3312"/>
    <w:rsid w:val="008A48D1"/>
    <w:rsid w:val="008A571A"/>
    <w:rsid w:val="008A59EE"/>
    <w:rsid w:val="008B001B"/>
    <w:rsid w:val="008B0C3B"/>
    <w:rsid w:val="008B0FD6"/>
    <w:rsid w:val="008C02D1"/>
    <w:rsid w:val="008C036D"/>
    <w:rsid w:val="008C1C97"/>
    <w:rsid w:val="008C3450"/>
    <w:rsid w:val="008D1953"/>
    <w:rsid w:val="008D527B"/>
    <w:rsid w:val="008D7E0E"/>
    <w:rsid w:val="008E0A4A"/>
    <w:rsid w:val="008E22AC"/>
    <w:rsid w:val="008E2EAA"/>
    <w:rsid w:val="008E52EA"/>
    <w:rsid w:val="008F24C2"/>
    <w:rsid w:val="008F3C07"/>
    <w:rsid w:val="008F3E2E"/>
    <w:rsid w:val="008F58F0"/>
    <w:rsid w:val="008F71E3"/>
    <w:rsid w:val="008F7535"/>
    <w:rsid w:val="00900789"/>
    <w:rsid w:val="0090200C"/>
    <w:rsid w:val="00907299"/>
    <w:rsid w:val="009110DF"/>
    <w:rsid w:val="00911DFE"/>
    <w:rsid w:val="009142D8"/>
    <w:rsid w:val="009171ED"/>
    <w:rsid w:val="009221DC"/>
    <w:rsid w:val="009274A7"/>
    <w:rsid w:val="00930287"/>
    <w:rsid w:val="00933967"/>
    <w:rsid w:val="00934668"/>
    <w:rsid w:val="00942484"/>
    <w:rsid w:val="0094348D"/>
    <w:rsid w:val="00945E75"/>
    <w:rsid w:val="00963D08"/>
    <w:rsid w:val="0097033F"/>
    <w:rsid w:val="0097145C"/>
    <w:rsid w:val="009721DB"/>
    <w:rsid w:val="00972D35"/>
    <w:rsid w:val="009863CC"/>
    <w:rsid w:val="00987AB4"/>
    <w:rsid w:val="00990961"/>
    <w:rsid w:val="00997B0B"/>
    <w:rsid w:val="009A0773"/>
    <w:rsid w:val="009A298D"/>
    <w:rsid w:val="009A4171"/>
    <w:rsid w:val="009A4FD1"/>
    <w:rsid w:val="009A6028"/>
    <w:rsid w:val="009A63F7"/>
    <w:rsid w:val="009A6783"/>
    <w:rsid w:val="009A7591"/>
    <w:rsid w:val="009B2FBC"/>
    <w:rsid w:val="009C3F94"/>
    <w:rsid w:val="009D0923"/>
    <w:rsid w:val="009D1CCB"/>
    <w:rsid w:val="009D3335"/>
    <w:rsid w:val="009E0538"/>
    <w:rsid w:val="009F2FED"/>
    <w:rsid w:val="009F3B61"/>
    <w:rsid w:val="009F4670"/>
    <w:rsid w:val="009F5B73"/>
    <w:rsid w:val="00A04D29"/>
    <w:rsid w:val="00A04ED0"/>
    <w:rsid w:val="00A0527F"/>
    <w:rsid w:val="00A056EC"/>
    <w:rsid w:val="00A17913"/>
    <w:rsid w:val="00A17A75"/>
    <w:rsid w:val="00A20EEE"/>
    <w:rsid w:val="00A220C7"/>
    <w:rsid w:val="00A256AF"/>
    <w:rsid w:val="00A31237"/>
    <w:rsid w:val="00A3216E"/>
    <w:rsid w:val="00A322BD"/>
    <w:rsid w:val="00A35600"/>
    <w:rsid w:val="00A35E0B"/>
    <w:rsid w:val="00A3721E"/>
    <w:rsid w:val="00A37EAF"/>
    <w:rsid w:val="00A40F6F"/>
    <w:rsid w:val="00A410F5"/>
    <w:rsid w:val="00A415B9"/>
    <w:rsid w:val="00A4251B"/>
    <w:rsid w:val="00A44C33"/>
    <w:rsid w:val="00A46297"/>
    <w:rsid w:val="00A50637"/>
    <w:rsid w:val="00A52A4F"/>
    <w:rsid w:val="00A5463E"/>
    <w:rsid w:val="00A563C2"/>
    <w:rsid w:val="00A56B73"/>
    <w:rsid w:val="00A61BD4"/>
    <w:rsid w:val="00A6419C"/>
    <w:rsid w:val="00A66C72"/>
    <w:rsid w:val="00A67925"/>
    <w:rsid w:val="00A75270"/>
    <w:rsid w:val="00A7604C"/>
    <w:rsid w:val="00A760F4"/>
    <w:rsid w:val="00A76EF3"/>
    <w:rsid w:val="00A805A4"/>
    <w:rsid w:val="00A829FC"/>
    <w:rsid w:val="00A82C82"/>
    <w:rsid w:val="00A85077"/>
    <w:rsid w:val="00A866A9"/>
    <w:rsid w:val="00A86958"/>
    <w:rsid w:val="00A90527"/>
    <w:rsid w:val="00A92C98"/>
    <w:rsid w:val="00A940F1"/>
    <w:rsid w:val="00A9430A"/>
    <w:rsid w:val="00A95FBF"/>
    <w:rsid w:val="00AA19C1"/>
    <w:rsid w:val="00AA1E9C"/>
    <w:rsid w:val="00AA297F"/>
    <w:rsid w:val="00AA3519"/>
    <w:rsid w:val="00AA3931"/>
    <w:rsid w:val="00AA47E8"/>
    <w:rsid w:val="00AB042C"/>
    <w:rsid w:val="00AB0BD4"/>
    <w:rsid w:val="00AB5E6D"/>
    <w:rsid w:val="00AB71A7"/>
    <w:rsid w:val="00AC0AB6"/>
    <w:rsid w:val="00AC36B4"/>
    <w:rsid w:val="00AC3ED3"/>
    <w:rsid w:val="00AC6A46"/>
    <w:rsid w:val="00AC6AA8"/>
    <w:rsid w:val="00AC6F09"/>
    <w:rsid w:val="00AD17AC"/>
    <w:rsid w:val="00AD1DAF"/>
    <w:rsid w:val="00AD3133"/>
    <w:rsid w:val="00AD430A"/>
    <w:rsid w:val="00AD6292"/>
    <w:rsid w:val="00AE1D18"/>
    <w:rsid w:val="00AE20F1"/>
    <w:rsid w:val="00AE4534"/>
    <w:rsid w:val="00AF0E30"/>
    <w:rsid w:val="00AF26C0"/>
    <w:rsid w:val="00AF7477"/>
    <w:rsid w:val="00B00A66"/>
    <w:rsid w:val="00B01082"/>
    <w:rsid w:val="00B01AC7"/>
    <w:rsid w:val="00B03192"/>
    <w:rsid w:val="00B03BE6"/>
    <w:rsid w:val="00B045E0"/>
    <w:rsid w:val="00B1119D"/>
    <w:rsid w:val="00B1290F"/>
    <w:rsid w:val="00B173A7"/>
    <w:rsid w:val="00B2163E"/>
    <w:rsid w:val="00B21771"/>
    <w:rsid w:val="00B2206A"/>
    <w:rsid w:val="00B22B05"/>
    <w:rsid w:val="00B24859"/>
    <w:rsid w:val="00B2786C"/>
    <w:rsid w:val="00B32F5F"/>
    <w:rsid w:val="00B3747B"/>
    <w:rsid w:val="00B40538"/>
    <w:rsid w:val="00B46609"/>
    <w:rsid w:val="00B46960"/>
    <w:rsid w:val="00B47448"/>
    <w:rsid w:val="00B523A5"/>
    <w:rsid w:val="00B557B4"/>
    <w:rsid w:val="00B562C0"/>
    <w:rsid w:val="00B57722"/>
    <w:rsid w:val="00B613CA"/>
    <w:rsid w:val="00B627B0"/>
    <w:rsid w:val="00B65488"/>
    <w:rsid w:val="00B677CB"/>
    <w:rsid w:val="00B70FE0"/>
    <w:rsid w:val="00B713E5"/>
    <w:rsid w:val="00B73419"/>
    <w:rsid w:val="00B77F8A"/>
    <w:rsid w:val="00B80272"/>
    <w:rsid w:val="00B843F0"/>
    <w:rsid w:val="00B85B39"/>
    <w:rsid w:val="00B9430E"/>
    <w:rsid w:val="00B9782B"/>
    <w:rsid w:val="00BA1AE7"/>
    <w:rsid w:val="00BA3C5B"/>
    <w:rsid w:val="00BA5556"/>
    <w:rsid w:val="00BA633D"/>
    <w:rsid w:val="00BA66F7"/>
    <w:rsid w:val="00BB1A28"/>
    <w:rsid w:val="00BB539F"/>
    <w:rsid w:val="00BB64E7"/>
    <w:rsid w:val="00BC2AF4"/>
    <w:rsid w:val="00BC3C1D"/>
    <w:rsid w:val="00BC477E"/>
    <w:rsid w:val="00BC7F6A"/>
    <w:rsid w:val="00BD0131"/>
    <w:rsid w:val="00BD65DF"/>
    <w:rsid w:val="00BD703A"/>
    <w:rsid w:val="00BD7AF9"/>
    <w:rsid w:val="00BE0BDC"/>
    <w:rsid w:val="00BE1166"/>
    <w:rsid w:val="00BF0376"/>
    <w:rsid w:val="00BF42DA"/>
    <w:rsid w:val="00BF4F84"/>
    <w:rsid w:val="00C02AAB"/>
    <w:rsid w:val="00C03223"/>
    <w:rsid w:val="00C03CC6"/>
    <w:rsid w:val="00C0674B"/>
    <w:rsid w:val="00C0702C"/>
    <w:rsid w:val="00C16C1D"/>
    <w:rsid w:val="00C17DC4"/>
    <w:rsid w:val="00C24CA5"/>
    <w:rsid w:val="00C25116"/>
    <w:rsid w:val="00C26AC6"/>
    <w:rsid w:val="00C30112"/>
    <w:rsid w:val="00C33EFA"/>
    <w:rsid w:val="00C36B00"/>
    <w:rsid w:val="00C417C8"/>
    <w:rsid w:val="00C4392F"/>
    <w:rsid w:val="00C44863"/>
    <w:rsid w:val="00C459D3"/>
    <w:rsid w:val="00C46AA1"/>
    <w:rsid w:val="00C56CB0"/>
    <w:rsid w:val="00C57977"/>
    <w:rsid w:val="00C62B7D"/>
    <w:rsid w:val="00C62D5E"/>
    <w:rsid w:val="00C62EFB"/>
    <w:rsid w:val="00C66807"/>
    <w:rsid w:val="00C6725F"/>
    <w:rsid w:val="00C67537"/>
    <w:rsid w:val="00C74733"/>
    <w:rsid w:val="00C75082"/>
    <w:rsid w:val="00C76791"/>
    <w:rsid w:val="00C76EE7"/>
    <w:rsid w:val="00C84E3F"/>
    <w:rsid w:val="00C8646D"/>
    <w:rsid w:val="00C92EE4"/>
    <w:rsid w:val="00C94A80"/>
    <w:rsid w:val="00C94E84"/>
    <w:rsid w:val="00C958C1"/>
    <w:rsid w:val="00C95938"/>
    <w:rsid w:val="00C9790A"/>
    <w:rsid w:val="00C97C3F"/>
    <w:rsid w:val="00CA1824"/>
    <w:rsid w:val="00CA429A"/>
    <w:rsid w:val="00CA708F"/>
    <w:rsid w:val="00CB60F2"/>
    <w:rsid w:val="00CB7494"/>
    <w:rsid w:val="00CC0CAF"/>
    <w:rsid w:val="00CC1867"/>
    <w:rsid w:val="00CC25CD"/>
    <w:rsid w:val="00CC4FDE"/>
    <w:rsid w:val="00CC5EAE"/>
    <w:rsid w:val="00CC67FF"/>
    <w:rsid w:val="00CC7C68"/>
    <w:rsid w:val="00CD27A9"/>
    <w:rsid w:val="00CD356C"/>
    <w:rsid w:val="00CD62A7"/>
    <w:rsid w:val="00CD6571"/>
    <w:rsid w:val="00CE23B6"/>
    <w:rsid w:val="00CE39D4"/>
    <w:rsid w:val="00CE3BB6"/>
    <w:rsid w:val="00CE3ED1"/>
    <w:rsid w:val="00CE7F6D"/>
    <w:rsid w:val="00CF4BAF"/>
    <w:rsid w:val="00D06188"/>
    <w:rsid w:val="00D10D5F"/>
    <w:rsid w:val="00D12077"/>
    <w:rsid w:val="00D13058"/>
    <w:rsid w:val="00D141FA"/>
    <w:rsid w:val="00D21F8C"/>
    <w:rsid w:val="00D24E03"/>
    <w:rsid w:val="00D25340"/>
    <w:rsid w:val="00D305E7"/>
    <w:rsid w:val="00D31898"/>
    <w:rsid w:val="00D33A4A"/>
    <w:rsid w:val="00D33C89"/>
    <w:rsid w:val="00D34BCD"/>
    <w:rsid w:val="00D34D53"/>
    <w:rsid w:val="00D477E3"/>
    <w:rsid w:val="00D530A8"/>
    <w:rsid w:val="00D63D09"/>
    <w:rsid w:val="00D7019D"/>
    <w:rsid w:val="00D74D23"/>
    <w:rsid w:val="00D83F09"/>
    <w:rsid w:val="00D84D23"/>
    <w:rsid w:val="00D86942"/>
    <w:rsid w:val="00D90442"/>
    <w:rsid w:val="00D90E2B"/>
    <w:rsid w:val="00D92CEF"/>
    <w:rsid w:val="00D93631"/>
    <w:rsid w:val="00D96973"/>
    <w:rsid w:val="00D97757"/>
    <w:rsid w:val="00D97C9E"/>
    <w:rsid w:val="00D97D15"/>
    <w:rsid w:val="00DA6506"/>
    <w:rsid w:val="00DB2ADF"/>
    <w:rsid w:val="00DB2E04"/>
    <w:rsid w:val="00DC038C"/>
    <w:rsid w:val="00DD369E"/>
    <w:rsid w:val="00DE0A0B"/>
    <w:rsid w:val="00DF1FB6"/>
    <w:rsid w:val="00E03AF3"/>
    <w:rsid w:val="00E03E56"/>
    <w:rsid w:val="00E11CF0"/>
    <w:rsid w:val="00E13932"/>
    <w:rsid w:val="00E14F5B"/>
    <w:rsid w:val="00E213E4"/>
    <w:rsid w:val="00E214CE"/>
    <w:rsid w:val="00E224A5"/>
    <w:rsid w:val="00E22B7B"/>
    <w:rsid w:val="00E2552A"/>
    <w:rsid w:val="00E2669F"/>
    <w:rsid w:val="00E27631"/>
    <w:rsid w:val="00E27CAA"/>
    <w:rsid w:val="00E32003"/>
    <w:rsid w:val="00E3267B"/>
    <w:rsid w:val="00E32D5E"/>
    <w:rsid w:val="00E34DD2"/>
    <w:rsid w:val="00E35814"/>
    <w:rsid w:val="00E406FB"/>
    <w:rsid w:val="00E50240"/>
    <w:rsid w:val="00E52543"/>
    <w:rsid w:val="00E52AA9"/>
    <w:rsid w:val="00E5338C"/>
    <w:rsid w:val="00E54961"/>
    <w:rsid w:val="00E54B5D"/>
    <w:rsid w:val="00E55E60"/>
    <w:rsid w:val="00E61341"/>
    <w:rsid w:val="00E64FF6"/>
    <w:rsid w:val="00E66F75"/>
    <w:rsid w:val="00E67449"/>
    <w:rsid w:val="00E70909"/>
    <w:rsid w:val="00E71416"/>
    <w:rsid w:val="00E81EDB"/>
    <w:rsid w:val="00E870F2"/>
    <w:rsid w:val="00E87145"/>
    <w:rsid w:val="00E903DF"/>
    <w:rsid w:val="00E90EC2"/>
    <w:rsid w:val="00E93FF1"/>
    <w:rsid w:val="00E95EC6"/>
    <w:rsid w:val="00E9632E"/>
    <w:rsid w:val="00EA1343"/>
    <w:rsid w:val="00EB2588"/>
    <w:rsid w:val="00EB3834"/>
    <w:rsid w:val="00EB412F"/>
    <w:rsid w:val="00EB4CC7"/>
    <w:rsid w:val="00EC067E"/>
    <w:rsid w:val="00EC1A7C"/>
    <w:rsid w:val="00EC1FC4"/>
    <w:rsid w:val="00EC34EF"/>
    <w:rsid w:val="00EC3C9A"/>
    <w:rsid w:val="00EC4970"/>
    <w:rsid w:val="00EC5B5A"/>
    <w:rsid w:val="00EC7F2C"/>
    <w:rsid w:val="00ED4345"/>
    <w:rsid w:val="00ED6815"/>
    <w:rsid w:val="00ED7264"/>
    <w:rsid w:val="00EE102C"/>
    <w:rsid w:val="00EE27EE"/>
    <w:rsid w:val="00EE32DF"/>
    <w:rsid w:val="00EE70A2"/>
    <w:rsid w:val="00EE798F"/>
    <w:rsid w:val="00EF053C"/>
    <w:rsid w:val="00EF5F74"/>
    <w:rsid w:val="00EF637A"/>
    <w:rsid w:val="00EF6C38"/>
    <w:rsid w:val="00F00C26"/>
    <w:rsid w:val="00F030F3"/>
    <w:rsid w:val="00F03931"/>
    <w:rsid w:val="00F11590"/>
    <w:rsid w:val="00F145F1"/>
    <w:rsid w:val="00F15B3A"/>
    <w:rsid w:val="00F17592"/>
    <w:rsid w:val="00F2444B"/>
    <w:rsid w:val="00F347E7"/>
    <w:rsid w:val="00F35B22"/>
    <w:rsid w:val="00F35B6C"/>
    <w:rsid w:val="00F37592"/>
    <w:rsid w:val="00F3790B"/>
    <w:rsid w:val="00F43DF0"/>
    <w:rsid w:val="00F47FF1"/>
    <w:rsid w:val="00F55CE9"/>
    <w:rsid w:val="00F63A46"/>
    <w:rsid w:val="00F65913"/>
    <w:rsid w:val="00F6598C"/>
    <w:rsid w:val="00F73063"/>
    <w:rsid w:val="00F73392"/>
    <w:rsid w:val="00F74681"/>
    <w:rsid w:val="00F75F7E"/>
    <w:rsid w:val="00F776E1"/>
    <w:rsid w:val="00F80DE6"/>
    <w:rsid w:val="00F81CA5"/>
    <w:rsid w:val="00F8468B"/>
    <w:rsid w:val="00F86319"/>
    <w:rsid w:val="00F86B76"/>
    <w:rsid w:val="00F91224"/>
    <w:rsid w:val="00F94855"/>
    <w:rsid w:val="00F95ADB"/>
    <w:rsid w:val="00FA09F6"/>
    <w:rsid w:val="00FA10A9"/>
    <w:rsid w:val="00FA193E"/>
    <w:rsid w:val="00FA1B64"/>
    <w:rsid w:val="00FA235B"/>
    <w:rsid w:val="00FA3E05"/>
    <w:rsid w:val="00FA4582"/>
    <w:rsid w:val="00FA4A9A"/>
    <w:rsid w:val="00FA76BE"/>
    <w:rsid w:val="00FB08BF"/>
    <w:rsid w:val="00FB13A9"/>
    <w:rsid w:val="00FB2351"/>
    <w:rsid w:val="00FB4297"/>
    <w:rsid w:val="00FC1837"/>
    <w:rsid w:val="00FC27B2"/>
    <w:rsid w:val="00FC3807"/>
    <w:rsid w:val="00FC475D"/>
    <w:rsid w:val="00FC4E03"/>
    <w:rsid w:val="00FC5602"/>
    <w:rsid w:val="00FC5BAC"/>
    <w:rsid w:val="00FD07FD"/>
    <w:rsid w:val="00FD0E94"/>
    <w:rsid w:val="00FD24A3"/>
    <w:rsid w:val="00FD5BD8"/>
    <w:rsid w:val="00FD6F5D"/>
    <w:rsid w:val="00FD7B87"/>
    <w:rsid w:val="00FE2D51"/>
    <w:rsid w:val="00FE628B"/>
    <w:rsid w:val="00FE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93"/>
    <w:pPr>
      <w:ind w:left="720"/>
      <w:contextualSpacing/>
    </w:pPr>
  </w:style>
  <w:style w:type="paragraph" w:customStyle="1" w:styleId="ConsPlusNormal">
    <w:name w:val="ConsPlusNormal"/>
    <w:rsid w:val="00120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9D1CC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locked/>
    <w:rsid w:val="00EC4970"/>
    <w:rPr>
      <w:rFonts w:eastAsiaTheme="minorEastAsia"/>
      <w:lang w:eastAsia="ru-RU"/>
    </w:rPr>
  </w:style>
  <w:style w:type="paragraph" w:customStyle="1" w:styleId="text">
    <w:name w:val="text"/>
    <w:basedOn w:val="a"/>
    <w:uiPriority w:val="99"/>
    <w:rsid w:val="00A056EC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CD6571"/>
    <w:rPr>
      <w:color w:val="0000FF" w:themeColor="hyperlink"/>
      <w:u w:val="single"/>
    </w:rPr>
  </w:style>
  <w:style w:type="paragraph" w:customStyle="1" w:styleId="Default">
    <w:name w:val="Default"/>
    <w:rsid w:val="006D2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Знак2"/>
    <w:basedOn w:val="a"/>
    <w:rsid w:val="00C74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C74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47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73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C74733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C747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3387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Пользователь</cp:lastModifiedBy>
  <cp:revision>204</cp:revision>
  <cp:lastPrinted>2021-11-29T06:32:00Z</cp:lastPrinted>
  <dcterms:created xsi:type="dcterms:W3CDTF">2013-10-24T05:32:00Z</dcterms:created>
  <dcterms:modified xsi:type="dcterms:W3CDTF">2021-11-29T06:38:00Z</dcterms:modified>
</cp:coreProperties>
</file>